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24" w:rsidRPr="008E246E" w:rsidRDefault="00AF5C24" w:rsidP="00D262C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AF5C24" w:rsidRDefault="00AF5C24" w:rsidP="00D262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WEAVER BASIN TRAIL SYSTEM - TRAIL DESCRIPTORS FORM</w:t>
      </w:r>
    </w:p>
    <w:p w:rsidR="00AF5C24" w:rsidRPr="008A47F0" w:rsidRDefault="00AF5C24" w:rsidP="00D262C9">
      <w:pPr>
        <w:rPr>
          <w:b/>
          <w:bCs/>
          <w:sz w:val="28"/>
          <w:szCs w:val="28"/>
        </w:rPr>
      </w:pPr>
      <w:r>
        <w:rPr>
          <w:i/>
          <w:iCs/>
          <w:sz w:val="24"/>
          <w:szCs w:val="24"/>
        </w:rPr>
        <w:t>Name: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Date: 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PHYSICAL INFORMATION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7837D8">
        <w:rPr>
          <w:b/>
          <w:bCs/>
          <w:sz w:val="24"/>
          <w:szCs w:val="24"/>
        </w:rPr>
        <w:t>Weaver Basin Wetlands Trail</w:t>
      </w:r>
    </w:p>
    <w:p w:rsidR="008C0C1E" w:rsidRPr="003463F7" w:rsidRDefault="00AF5C24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7837D8">
        <w:rPr>
          <w:b/>
          <w:sz w:val="24"/>
          <w:szCs w:val="24"/>
        </w:rPr>
        <w:t>Lee Fong Trail</w:t>
      </w:r>
    </w:p>
    <w:p w:rsidR="00AF5C24" w:rsidRPr="004C1746" w:rsidRDefault="003463F7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>LENGTH (to 1/10 mile):</w:t>
      </w:r>
      <w:r>
        <w:rPr>
          <w:b/>
          <w:bCs/>
          <w:sz w:val="24"/>
          <w:szCs w:val="24"/>
        </w:rPr>
        <w:t xml:space="preserve"> </w:t>
      </w:r>
      <w:r w:rsidR="007837D8">
        <w:rPr>
          <w:b/>
          <w:bCs/>
          <w:sz w:val="24"/>
          <w:szCs w:val="24"/>
        </w:rPr>
        <w:t>0.5</w:t>
      </w:r>
      <w:r w:rsidR="00C11170">
        <w:rPr>
          <w:b/>
          <w:bCs/>
          <w:sz w:val="24"/>
          <w:szCs w:val="24"/>
        </w:rPr>
        <w:t xml:space="preserve"> mile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7837D8">
        <w:rPr>
          <w:b/>
          <w:bCs/>
          <w:sz w:val="24"/>
          <w:szCs w:val="24"/>
        </w:rPr>
        <w:t>1873’/1886’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CONDITIONS AND USE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TRAIL TREAD:  [   ] gravel       [   ] dirt       [   ] single track trail       [   ] fire break       [   ] old Forest Service road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PREFERRED TRAIL USE:  [   ] equestrian       [   ] hiker       [   ] bicyclist       [   ] other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DIFFICULTY:  [   ] easy       [   ] moderate       [   ] difficult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CROSSINGS:  [   ] bridge       [   ] streams       [   ] seasonal       [   ] year-round       [   ] other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 w:rsidRPr="00A80819">
        <w:rPr>
          <w:b/>
          <w:bCs/>
          <w:i/>
          <w:iCs/>
          <w:sz w:val="24"/>
          <w:szCs w:val="24"/>
        </w:rPr>
        <w:t>GENERAL INFORMATION</w:t>
      </w:r>
    </w:p>
    <w:p w:rsidR="00AF5C24" w:rsidRDefault="00AF5C24" w:rsidP="00D262C9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AF5C24" w:rsidRDefault="00AF5C24" w:rsidP="00D262C9">
      <w:pPr>
        <w:rPr>
          <w:b/>
          <w:bCs/>
          <w:sz w:val="24"/>
          <w:szCs w:val="24"/>
        </w:rPr>
      </w:pPr>
    </w:p>
    <w:p w:rsidR="00AF5C24" w:rsidRPr="00EC5508" w:rsidRDefault="00AF5C24" w:rsidP="00D262C9">
      <w:pPr>
        <w:rPr>
          <w:b/>
          <w:bCs/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AF5C24" w:rsidRPr="00EC5508" w:rsidRDefault="00AF5C24" w:rsidP="00D262C9">
      <w:pPr>
        <w:rPr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AF5C24" w:rsidRPr="00EC5508" w:rsidRDefault="00AF5C24" w:rsidP="00D262C9">
      <w:pPr>
        <w:rPr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AF5C24" w:rsidRPr="00EC5508" w:rsidRDefault="00AF5C24" w:rsidP="00D262C9">
      <w:pPr>
        <w:rPr>
          <w:sz w:val="24"/>
          <w:szCs w:val="24"/>
        </w:rPr>
      </w:pPr>
      <w:bookmarkStart w:id="0" w:name="_GoBack"/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</w:t>
      </w:r>
      <w:r w:rsidR="002A555C">
        <w:rPr>
          <w:sz w:val="24"/>
          <w:szCs w:val="24"/>
        </w:rPr>
        <w:t>)-send as attachments to an email with:  direction _____________</w:t>
      </w:r>
    </w:p>
    <w:p w:rsidR="002A555C" w:rsidRDefault="002A555C" w:rsidP="00D262C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bookmarkEnd w:id="0"/>
    <w:p w:rsidR="00AF5C24" w:rsidRPr="00EC5508" w:rsidRDefault="00AF5C24" w:rsidP="00EC5508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COMMENTS: </w:t>
      </w:r>
    </w:p>
    <w:p w:rsidR="00AF5C24" w:rsidRDefault="00AF5C24" w:rsidP="00D262C9">
      <w:pPr>
        <w:rPr>
          <w:sz w:val="24"/>
          <w:szCs w:val="24"/>
        </w:rPr>
      </w:pPr>
    </w:p>
    <w:sectPr w:rsidR="00AF5C24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1E6AA6"/>
    <w:rsid w:val="002A555C"/>
    <w:rsid w:val="003463F7"/>
    <w:rsid w:val="004715BE"/>
    <w:rsid w:val="004C1746"/>
    <w:rsid w:val="00686445"/>
    <w:rsid w:val="007837D8"/>
    <w:rsid w:val="00822B89"/>
    <w:rsid w:val="008A47F0"/>
    <w:rsid w:val="008C0C1E"/>
    <w:rsid w:val="008E246E"/>
    <w:rsid w:val="00A80819"/>
    <w:rsid w:val="00AB419D"/>
    <w:rsid w:val="00AF5C24"/>
    <w:rsid w:val="00B17186"/>
    <w:rsid w:val="00C05C09"/>
    <w:rsid w:val="00C11170"/>
    <w:rsid w:val="00D262C9"/>
    <w:rsid w:val="00D437D2"/>
    <w:rsid w:val="00EC5508"/>
    <w:rsid w:val="00F9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County RCD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2</cp:revision>
  <cp:lastPrinted>2014-12-09T00:38:00Z</cp:lastPrinted>
  <dcterms:created xsi:type="dcterms:W3CDTF">2014-12-09T00:42:00Z</dcterms:created>
  <dcterms:modified xsi:type="dcterms:W3CDTF">2014-12-09T00:42:00Z</dcterms:modified>
</cp:coreProperties>
</file>